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110"/>
        <w:gridCol w:w="1418"/>
        <w:gridCol w:w="2835"/>
      </w:tblGrid>
      <w:tr w:rsidR="001D6B5A" w14:paraId="3C3C926C" w14:textId="77777777" w:rsidTr="00E01E45">
        <w:tc>
          <w:tcPr>
            <w:tcW w:w="1271" w:type="dxa"/>
            <w:vMerge w:val="restart"/>
          </w:tcPr>
          <w:p w14:paraId="00566264" w14:textId="35ED7EC6" w:rsidR="001D6B5A" w:rsidRDefault="001D6B5A">
            <w:r>
              <w:rPr>
                <w:noProof/>
              </w:rPr>
              <w:drawing>
                <wp:inline distT="0" distB="0" distL="0" distR="0" wp14:anchorId="698FA2C8" wp14:editId="2A2A5AE3">
                  <wp:extent cx="621665" cy="6400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</w:tcPr>
          <w:p w14:paraId="2A246EB2" w14:textId="089A8A2F" w:rsidR="001D6B5A" w:rsidRPr="00E01E45" w:rsidRDefault="001D6B5A" w:rsidP="00E01E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1E45">
              <w:rPr>
                <w:rFonts w:ascii="Century Gothic" w:hAnsi="Century Gothic"/>
                <w:sz w:val="28"/>
                <w:szCs w:val="28"/>
              </w:rPr>
              <w:t>History</w:t>
            </w:r>
          </w:p>
          <w:p w14:paraId="3BF9FA14" w14:textId="052CFE4C" w:rsidR="001D6B5A" w:rsidRPr="00E01E45" w:rsidRDefault="001D6B5A" w:rsidP="00E01E45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>Dig Deep To Learn!</w:t>
            </w:r>
          </w:p>
          <w:p w14:paraId="16C67A05" w14:textId="435CFB04" w:rsidR="001D6B5A" w:rsidRDefault="001D6B5A" w:rsidP="00E01E45">
            <w:pPr>
              <w:jc w:val="center"/>
            </w:pPr>
            <w:r w:rsidRPr="00E01E45">
              <w:rPr>
                <w:rFonts w:ascii="Century Gothic" w:hAnsi="Century Gothic"/>
                <w:sz w:val="28"/>
                <w:szCs w:val="28"/>
              </w:rPr>
              <w:t xml:space="preserve">Year </w:t>
            </w:r>
            <w:r w:rsidR="00564691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2A060B99" w14:textId="1C6C5EC8" w:rsidR="001D6B5A" w:rsidRDefault="001D6B5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5F0DB0E" wp14:editId="502C4247">
                  <wp:extent cx="1200785" cy="6769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</w:t>
            </w:r>
          </w:p>
        </w:tc>
      </w:tr>
      <w:tr w:rsidR="001D6B5A" w14:paraId="3DE920F1" w14:textId="77777777" w:rsidTr="00564691">
        <w:tc>
          <w:tcPr>
            <w:tcW w:w="1271" w:type="dxa"/>
            <w:vMerge/>
          </w:tcPr>
          <w:p w14:paraId="7ACA0176" w14:textId="77777777" w:rsidR="001D6B5A" w:rsidRDefault="001D6B5A"/>
        </w:tc>
        <w:tc>
          <w:tcPr>
            <w:tcW w:w="4253" w:type="dxa"/>
          </w:tcPr>
          <w:p w14:paraId="32A70FF8" w14:textId="59338E3B" w:rsidR="001D6B5A" w:rsidRDefault="001D6B5A" w:rsidP="00AA7644">
            <w:pPr>
              <w:jc w:val="center"/>
            </w:pPr>
            <w:r>
              <w:t>Autumn</w:t>
            </w:r>
          </w:p>
        </w:tc>
        <w:tc>
          <w:tcPr>
            <w:tcW w:w="4110" w:type="dxa"/>
          </w:tcPr>
          <w:p w14:paraId="4E1C598F" w14:textId="79950731" w:rsidR="001D6B5A" w:rsidRDefault="001D6B5A" w:rsidP="00AA7644">
            <w:pPr>
              <w:jc w:val="center"/>
            </w:pPr>
            <w:r>
              <w:t>Spring</w:t>
            </w:r>
          </w:p>
        </w:tc>
        <w:tc>
          <w:tcPr>
            <w:tcW w:w="4253" w:type="dxa"/>
            <w:gridSpan w:val="2"/>
          </w:tcPr>
          <w:p w14:paraId="30A4B331" w14:textId="7789D8DF" w:rsidR="001D6B5A" w:rsidRDefault="001D6B5A" w:rsidP="00AA7644">
            <w:pPr>
              <w:jc w:val="center"/>
            </w:pPr>
            <w:r>
              <w:t>Summer</w:t>
            </w:r>
          </w:p>
        </w:tc>
      </w:tr>
      <w:tr w:rsidR="00AA7644" w14:paraId="3361AAC4" w14:textId="77777777" w:rsidTr="00564691">
        <w:tc>
          <w:tcPr>
            <w:tcW w:w="1271" w:type="dxa"/>
          </w:tcPr>
          <w:p w14:paraId="33A19930" w14:textId="6D09BE02" w:rsidR="00AA7644" w:rsidRDefault="00AA7644">
            <w:r>
              <w:t>Title</w:t>
            </w:r>
          </w:p>
        </w:tc>
        <w:tc>
          <w:tcPr>
            <w:tcW w:w="4253" w:type="dxa"/>
          </w:tcPr>
          <w:p w14:paraId="597EA5E5" w14:textId="387DCBF9" w:rsidR="00AA7644" w:rsidRPr="00564691" w:rsidRDefault="00564691" w:rsidP="00F80B9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64691">
              <w:rPr>
                <w:rFonts w:ascii="Century Gothic" w:hAnsi="Century Gothic"/>
                <w:b/>
                <w:bCs/>
              </w:rPr>
              <w:t>Boom and Bust</w:t>
            </w:r>
          </w:p>
        </w:tc>
        <w:tc>
          <w:tcPr>
            <w:tcW w:w="4110" w:type="dxa"/>
          </w:tcPr>
          <w:p w14:paraId="6AAF2BC3" w14:textId="4FBDB5D1" w:rsidR="00AA7644" w:rsidRPr="00564691" w:rsidRDefault="00564691" w:rsidP="00261D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64691">
              <w:rPr>
                <w:rFonts w:ascii="Century Gothic" w:hAnsi="Century Gothic"/>
                <w:b/>
                <w:bCs/>
              </w:rPr>
              <w:t xml:space="preserve">Marvellous </w:t>
            </w:r>
            <w:r>
              <w:rPr>
                <w:rFonts w:ascii="Century Gothic" w:hAnsi="Century Gothic"/>
                <w:b/>
                <w:bCs/>
              </w:rPr>
              <w:t>M</w:t>
            </w:r>
            <w:r w:rsidRPr="00564691">
              <w:rPr>
                <w:rFonts w:ascii="Century Gothic" w:hAnsi="Century Gothic"/>
                <w:b/>
                <w:bCs/>
              </w:rPr>
              <w:t>edicine</w:t>
            </w:r>
          </w:p>
        </w:tc>
        <w:tc>
          <w:tcPr>
            <w:tcW w:w="4253" w:type="dxa"/>
            <w:gridSpan w:val="2"/>
          </w:tcPr>
          <w:p w14:paraId="5D2ED56B" w14:textId="3DCA3E6C" w:rsidR="00AA7644" w:rsidRPr="00E01CF5" w:rsidRDefault="00564691" w:rsidP="006B7F35">
            <w:pPr>
              <w:jc w:val="center"/>
              <w:rPr>
                <w:rFonts w:ascii="Century Gothic" w:hAnsi="Century Gothic"/>
              </w:rPr>
            </w:pPr>
            <w:r w:rsidRPr="00564691">
              <w:rPr>
                <w:rFonts w:ascii="Century Gothic" w:hAnsi="Century Gothic"/>
              </w:rPr>
              <w:t xml:space="preserve">Mystery, </w:t>
            </w:r>
            <w:r>
              <w:rPr>
                <w:rFonts w:ascii="Century Gothic" w:hAnsi="Century Gothic"/>
              </w:rPr>
              <w:t>M</w:t>
            </w:r>
            <w:r w:rsidRPr="00564691">
              <w:rPr>
                <w:rFonts w:ascii="Century Gothic" w:hAnsi="Century Gothic"/>
              </w:rPr>
              <w:t xml:space="preserve">agic and </w:t>
            </w:r>
            <w:r>
              <w:rPr>
                <w:rFonts w:ascii="Century Gothic" w:hAnsi="Century Gothic"/>
              </w:rPr>
              <w:t>M</w:t>
            </w:r>
            <w:r w:rsidRPr="00564691">
              <w:rPr>
                <w:rFonts w:ascii="Century Gothic" w:hAnsi="Century Gothic"/>
              </w:rPr>
              <w:t>ajesty</w:t>
            </w:r>
          </w:p>
        </w:tc>
      </w:tr>
      <w:tr w:rsidR="00AA7644" w14:paraId="3C8B1EE8" w14:textId="77777777" w:rsidTr="00564691">
        <w:tc>
          <w:tcPr>
            <w:tcW w:w="1271" w:type="dxa"/>
          </w:tcPr>
          <w:p w14:paraId="44E0E576" w14:textId="229CAC46" w:rsidR="00AA7644" w:rsidRDefault="00AA7644">
            <w:r>
              <w:t>Inquiry Question</w:t>
            </w:r>
          </w:p>
        </w:tc>
        <w:tc>
          <w:tcPr>
            <w:tcW w:w="4253" w:type="dxa"/>
          </w:tcPr>
          <w:p w14:paraId="02CFCBEB" w14:textId="4F7CEE10" w:rsidR="00AA7644" w:rsidRPr="00E01CF5" w:rsidRDefault="00564691" w:rsidP="00F80B9D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564691">
              <w:rPr>
                <w:rFonts w:ascii="Century Gothic" w:hAnsi="Century Gothic"/>
                <w:b/>
                <w:bCs/>
                <w:i/>
                <w:iCs/>
              </w:rPr>
              <w:t>How were the Cornish affected by boom and bust in the tin and copper mining industry?</w:t>
            </w:r>
          </w:p>
        </w:tc>
        <w:tc>
          <w:tcPr>
            <w:tcW w:w="4110" w:type="dxa"/>
          </w:tcPr>
          <w:p w14:paraId="78CEA6FF" w14:textId="398B22D8" w:rsidR="00AA7644" w:rsidRPr="00E01CF5" w:rsidRDefault="00564691" w:rsidP="00261D9A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64691">
              <w:rPr>
                <w:rFonts w:ascii="Century Gothic" w:hAnsi="Century Gothic"/>
                <w:b/>
                <w:bCs/>
                <w:i/>
                <w:iCs/>
              </w:rPr>
              <w:t>How have British people responded to disease since 1660?</w:t>
            </w:r>
          </w:p>
        </w:tc>
        <w:tc>
          <w:tcPr>
            <w:tcW w:w="4253" w:type="dxa"/>
            <w:gridSpan w:val="2"/>
          </w:tcPr>
          <w:p w14:paraId="2AE9806C" w14:textId="54B9EB2A" w:rsidR="00AA7644" w:rsidRPr="00E01CF5" w:rsidRDefault="00564691" w:rsidP="006B7F35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564691">
              <w:rPr>
                <w:rFonts w:ascii="Century Gothic" w:hAnsi="Century Gothic"/>
                <w:b/>
                <w:bCs/>
                <w:i/>
                <w:iCs/>
              </w:rPr>
              <w:t>Why do we still remember the Maya today?</w:t>
            </w:r>
          </w:p>
        </w:tc>
      </w:tr>
      <w:tr w:rsidR="00AA7644" w14:paraId="65A87ECB" w14:textId="77777777" w:rsidTr="00564691">
        <w:tc>
          <w:tcPr>
            <w:tcW w:w="1271" w:type="dxa"/>
          </w:tcPr>
          <w:p w14:paraId="46C02C83" w14:textId="77777777" w:rsidR="00AA7644" w:rsidRDefault="00AA7644">
            <w:r>
              <w:t>Disciplinary</w:t>
            </w:r>
          </w:p>
          <w:p w14:paraId="402D8638" w14:textId="6010906D" w:rsidR="00AA7644" w:rsidRDefault="00AA7644">
            <w:r>
              <w:t>Concepts</w:t>
            </w:r>
          </w:p>
        </w:tc>
        <w:tc>
          <w:tcPr>
            <w:tcW w:w="4253" w:type="dxa"/>
          </w:tcPr>
          <w:p w14:paraId="0675D98E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</w:rPr>
            </w:pPr>
            <w:r w:rsidRPr="00564691">
              <w:rPr>
                <w:rFonts w:ascii="Century Gothic" w:hAnsi="Century Gothic"/>
              </w:rPr>
              <w:t>Disciplinary Concepts:</w:t>
            </w:r>
          </w:p>
          <w:p w14:paraId="7227DD65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</w:rPr>
            </w:pPr>
            <w:r w:rsidRPr="00564691">
              <w:rPr>
                <w:rFonts w:ascii="Century Gothic" w:hAnsi="Century Gothic"/>
              </w:rPr>
              <w:t>•</w:t>
            </w:r>
            <w:r w:rsidRPr="00564691">
              <w:rPr>
                <w:rFonts w:ascii="Century Gothic" w:hAnsi="Century Gothic"/>
              </w:rPr>
              <w:tab/>
              <w:t>Change and Continuity</w:t>
            </w:r>
          </w:p>
          <w:p w14:paraId="2D82E750" w14:textId="7E657076" w:rsidR="00AA7644" w:rsidRPr="00F80B9D" w:rsidRDefault="00564691" w:rsidP="00564691">
            <w:pPr>
              <w:rPr>
                <w:rFonts w:ascii="Century Gothic" w:hAnsi="Century Gothic"/>
              </w:rPr>
            </w:pPr>
            <w:r w:rsidRPr="00564691">
              <w:rPr>
                <w:rFonts w:ascii="Century Gothic" w:hAnsi="Century Gothic"/>
              </w:rPr>
              <w:t>•</w:t>
            </w:r>
            <w:r w:rsidRPr="00564691">
              <w:rPr>
                <w:rFonts w:ascii="Century Gothic" w:hAnsi="Century Gothic"/>
              </w:rPr>
              <w:tab/>
              <w:t>Cause and Effect</w:t>
            </w:r>
          </w:p>
        </w:tc>
        <w:tc>
          <w:tcPr>
            <w:tcW w:w="4110" w:type="dxa"/>
          </w:tcPr>
          <w:p w14:paraId="7ED91AF4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Disciplinary Concepts:</w:t>
            </w:r>
          </w:p>
          <w:p w14:paraId="69EC01A4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Using Evidence</w:t>
            </w:r>
          </w:p>
          <w:p w14:paraId="1E07EC4A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Similarity and difference</w:t>
            </w:r>
          </w:p>
          <w:p w14:paraId="11F0C128" w14:textId="31008217" w:rsidR="00AA7644" w:rsidRPr="002D703A" w:rsidRDefault="00564691" w:rsidP="00564691">
            <w:pPr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Change and continuity</w:t>
            </w:r>
          </w:p>
        </w:tc>
        <w:tc>
          <w:tcPr>
            <w:tcW w:w="4253" w:type="dxa"/>
            <w:gridSpan w:val="2"/>
          </w:tcPr>
          <w:p w14:paraId="7010C0C6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Disciplinary Concepts:</w:t>
            </w:r>
          </w:p>
          <w:p w14:paraId="4DC04E29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Cause and effect</w:t>
            </w:r>
          </w:p>
          <w:p w14:paraId="658359D4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Significance and interpretations</w:t>
            </w:r>
          </w:p>
          <w:p w14:paraId="5C2ECDE2" w14:textId="7B19F92C" w:rsidR="00AA7644" w:rsidRDefault="00564691" w:rsidP="00564691"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Similarity and difference</w:t>
            </w:r>
          </w:p>
        </w:tc>
      </w:tr>
      <w:tr w:rsidR="00AA7644" w14:paraId="090FA315" w14:textId="77777777" w:rsidTr="00564691">
        <w:tc>
          <w:tcPr>
            <w:tcW w:w="1271" w:type="dxa"/>
          </w:tcPr>
          <w:p w14:paraId="5A47817D" w14:textId="77777777" w:rsidR="00AA7644" w:rsidRDefault="00AA7644">
            <w:r>
              <w:t xml:space="preserve">Substantive </w:t>
            </w:r>
          </w:p>
          <w:p w14:paraId="0C152643" w14:textId="350790E5" w:rsidR="00AA7644" w:rsidRDefault="00AA7644">
            <w:r>
              <w:t>Concepts:</w:t>
            </w:r>
          </w:p>
        </w:tc>
        <w:tc>
          <w:tcPr>
            <w:tcW w:w="4253" w:type="dxa"/>
          </w:tcPr>
          <w:p w14:paraId="06320838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4871FC5F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Industry</w:t>
            </w:r>
          </w:p>
          <w:p w14:paraId="57EBB2E9" w14:textId="37F54B22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Technology</w:t>
            </w:r>
            <w:r w:rsidRPr="00564691">
              <w:rPr>
                <w:rFonts w:ascii="Century Gothic" w:hAnsi="Century Gothic"/>
                <w:sz w:val="20"/>
                <w:szCs w:val="20"/>
              </w:rPr>
              <w:t>/</w:t>
            </w:r>
            <w:r w:rsidRPr="00564691">
              <w:rPr>
                <w:rFonts w:ascii="Century Gothic" w:hAnsi="Century Gothic"/>
                <w:sz w:val="20"/>
                <w:szCs w:val="20"/>
              </w:rPr>
              <w:t>Innovation</w:t>
            </w:r>
            <w:r w:rsidRPr="0056469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564691">
              <w:rPr>
                <w:rFonts w:ascii="Century Gothic" w:hAnsi="Century Gothic"/>
                <w:sz w:val="20"/>
                <w:szCs w:val="20"/>
              </w:rPr>
              <w:t>Steam</w:t>
            </w:r>
          </w:p>
          <w:p w14:paraId="083B6BCA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Trade</w:t>
            </w:r>
          </w:p>
          <w:p w14:paraId="6AA2E15F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Migration/Diaspora</w:t>
            </w:r>
          </w:p>
          <w:p w14:paraId="05ACF42C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2699D20" w14:textId="49372831" w:rsidR="00AA7644" w:rsidRPr="00F80B9D" w:rsidRDefault="00AA7644" w:rsidP="00564691">
            <w:pPr>
              <w:rPr>
                <w:rFonts w:ascii="Century Gothic" w:hAnsi="Century Gothic"/>
              </w:rPr>
            </w:pPr>
          </w:p>
        </w:tc>
        <w:tc>
          <w:tcPr>
            <w:tcW w:w="4110" w:type="dxa"/>
          </w:tcPr>
          <w:p w14:paraId="0C689106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22904F59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Disease and infection</w:t>
            </w:r>
          </w:p>
          <w:p w14:paraId="1540DDB4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Technology and Innovation</w:t>
            </w:r>
          </w:p>
          <w:p w14:paraId="74860A18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Religious beliefs</w:t>
            </w:r>
          </w:p>
          <w:p w14:paraId="553E3467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 xml:space="preserve">Public Health </w:t>
            </w:r>
          </w:p>
          <w:p w14:paraId="48BDA4B9" w14:textId="70D0D5A0" w:rsidR="00AA7644" w:rsidRPr="002D703A" w:rsidRDefault="00564691" w:rsidP="00564691">
            <w:pPr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20"/>
                <w:szCs w:val="20"/>
              </w:rPr>
              <w:t>•</w:t>
            </w:r>
            <w:r w:rsidRPr="00564691">
              <w:rPr>
                <w:rFonts w:ascii="Century Gothic" w:hAnsi="Century Gothic"/>
                <w:sz w:val="20"/>
                <w:szCs w:val="20"/>
              </w:rPr>
              <w:tab/>
              <w:t>Welfare state/NHS</w:t>
            </w:r>
          </w:p>
        </w:tc>
        <w:tc>
          <w:tcPr>
            <w:tcW w:w="4253" w:type="dxa"/>
            <w:gridSpan w:val="2"/>
          </w:tcPr>
          <w:p w14:paraId="7572320E" w14:textId="77777777" w:rsidR="00564691" w:rsidRPr="00564691" w:rsidRDefault="00564691" w:rsidP="00564691">
            <w:p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4691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Substantive Concepts:</w:t>
            </w:r>
          </w:p>
          <w:p w14:paraId="38F743E3" w14:textId="77777777" w:rsidR="00564691" w:rsidRPr="00564691" w:rsidRDefault="00564691" w:rsidP="00564691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4691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Civilisation </w:t>
            </w:r>
          </w:p>
          <w:p w14:paraId="00F43E99" w14:textId="77777777" w:rsidR="00564691" w:rsidRPr="00564691" w:rsidRDefault="00564691" w:rsidP="00564691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4691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Expansion and decline</w:t>
            </w:r>
          </w:p>
          <w:p w14:paraId="351232F9" w14:textId="77777777" w:rsidR="00564691" w:rsidRPr="00564691" w:rsidRDefault="00564691" w:rsidP="00564691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4691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Religious beliefs (Pag/Chr)</w:t>
            </w:r>
          </w:p>
          <w:p w14:paraId="163A4790" w14:textId="77777777" w:rsidR="00564691" w:rsidRPr="00564691" w:rsidRDefault="00564691" w:rsidP="00564691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4691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Food and Drink</w:t>
            </w:r>
          </w:p>
          <w:p w14:paraId="2E652DB7" w14:textId="3472C5A1" w:rsidR="00AA7644" w:rsidRPr="00564691" w:rsidRDefault="00564691" w:rsidP="00564691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4691"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Technology &amp; innovation</w:t>
            </w:r>
          </w:p>
        </w:tc>
      </w:tr>
      <w:tr w:rsidR="00AA7644" w14:paraId="79EECB9B" w14:textId="77777777" w:rsidTr="00564691">
        <w:tc>
          <w:tcPr>
            <w:tcW w:w="1271" w:type="dxa"/>
          </w:tcPr>
          <w:p w14:paraId="70BE048A" w14:textId="77D96794" w:rsidR="00AA7644" w:rsidRDefault="00F80B9D">
            <w:r>
              <w:t>Sequencing</w:t>
            </w:r>
          </w:p>
          <w:p w14:paraId="139D9884" w14:textId="1ACACA42" w:rsidR="00AA7644" w:rsidRDefault="00AA7644">
            <w:r>
              <w:t>Questions</w:t>
            </w:r>
          </w:p>
        </w:tc>
        <w:tc>
          <w:tcPr>
            <w:tcW w:w="4253" w:type="dxa"/>
          </w:tcPr>
          <w:p w14:paraId="1BC7DCBE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5D6C3220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-When and how did people first begin to extract tin?</w:t>
            </w:r>
          </w:p>
          <w:p w14:paraId="1ACBCBF2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-How did steam power transform Cornish mining?</w:t>
            </w:r>
          </w:p>
          <w:p w14:paraId="175BBFFC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-What dangers did miners face as they worked underground?</w:t>
            </w:r>
          </w:p>
          <w:p w14:paraId="35E0DB72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-What roles did women and children play in the mining industry?</w:t>
            </w:r>
          </w:p>
          <w:p w14:paraId="1FF0B2FB" w14:textId="0E4F8766" w:rsidR="00AA7644" w:rsidRPr="00F80B9D" w:rsidRDefault="00564691" w:rsidP="00564691">
            <w:pPr>
              <w:rPr>
                <w:rFonts w:ascii="Century Gothic" w:hAnsi="Century Gothic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-Cousin Jack! Where did the Cornish tinners and their families go when the mines went bust?</w:t>
            </w:r>
          </w:p>
        </w:tc>
        <w:tc>
          <w:tcPr>
            <w:tcW w:w="4110" w:type="dxa"/>
          </w:tcPr>
          <w:p w14:paraId="56396C8A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7405DEA5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-What happened when bubonic plague struck London in 1665?</w:t>
            </w:r>
          </w:p>
          <w:p w14:paraId="203B4B17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-What did people think were the causes and cures of plague? How did they try to protect themselves?</w:t>
            </w:r>
          </w:p>
          <w:p w14:paraId="1DBC819B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 xml:space="preserve">-What was cholera and where did it originate? </w:t>
            </w:r>
          </w:p>
          <w:p w14:paraId="63C4DF63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-How significant was the death of Prince Albert?</w:t>
            </w:r>
          </w:p>
          <w:p w14:paraId="12BACF21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-Who discovered how cholera really spreads and how did they achieve this?</w:t>
            </w:r>
          </w:p>
          <w:p w14:paraId="23A8E9A0" w14:textId="77777777" w:rsidR="00564691" w:rsidRPr="00564691" w:rsidRDefault="00564691" w:rsidP="0056469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-Pandemic! What was ‘Spanish’ flu and why was it so deadly?</w:t>
            </w:r>
          </w:p>
          <w:p w14:paraId="700F1568" w14:textId="2217614A" w:rsidR="00E43F7B" w:rsidRPr="002D703A" w:rsidRDefault="00564691" w:rsidP="00564691">
            <w:pPr>
              <w:rPr>
                <w:rFonts w:ascii="Century Gothic" w:hAnsi="Century Gothic"/>
                <w:sz w:val="20"/>
                <w:szCs w:val="20"/>
              </w:rPr>
            </w:pPr>
            <w:r w:rsidRPr="00564691">
              <w:rPr>
                <w:rFonts w:ascii="Century Gothic" w:hAnsi="Century Gothic"/>
                <w:sz w:val="18"/>
                <w:szCs w:val="18"/>
              </w:rPr>
              <w:t>-Who was founder of the NHS and why was it created?</w:t>
            </w:r>
          </w:p>
        </w:tc>
        <w:tc>
          <w:tcPr>
            <w:tcW w:w="4253" w:type="dxa"/>
            <w:gridSpan w:val="2"/>
          </w:tcPr>
          <w:p w14:paraId="4070BBC7" w14:textId="45FF2F53" w:rsidR="00564691" w:rsidRPr="00DB14ED" w:rsidRDefault="00564691" w:rsidP="00564691">
            <w:pP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Sequencing questions:</w:t>
            </w:r>
          </w:p>
          <w:p w14:paraId="62C61796" w14:textId="4086C363" w:rsidR="006A19D2" w:rsidRPr="00DB14ED" w:rsidRDefault="00DB14ED" w:rsidP="006A19D2">
            <w:pP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-</w:t>
            </w:r>
            <w:r w:rsidR="006A19D2"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Where is </w:t>
            </w:r>
            <w:r w:rsidR="006A19D2"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Mexico</w:t>
            </w:r>
            <w:r w:rsidR="006A19D2"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and what is it like?</w:t>
            </w:r>
          </w:p>
          <w:p w14:paraId="6483BE47" w14:textId="486E9609" w:rsidR="006A19D2" w:rsidRPr="00DB14ED" w:rsidRDefault="006A19D2" w:rsidP="006A19D2">
            <w:pP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-How were </w:t>
            </w: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Maya similar and different to other civilisations at this time?</w:t>
            </w:r>
          </w:p>
          <w:p w14:paraId="2D2797CA" w14:textId="2520F980" w:rsidR="006A19D2" w:rsidRPr="00DB14ED" w:rsidRDefault="006A19D2" w:rsidP="006A19D2">
            <w:pP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-How important was religion and mythology in </w:t>
            </w: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</w:t>
            </w: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he lives of the </w:t>
            </w: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Maya?</w:t>
            </w:r>
          </w:p>
          <w:p w14:paraId="62F6ECBC" w14:textId="21EED690" w:rsidR="006A19D2" w:rsidRPr="00DB14ED" w:rsidRDefault="006A19D2" w:rsidP="006A19D2">
            <w:pP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-All work and no play? How did the </w:t>
            </w: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Maya</w:t>
            </w: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like to spend their leisure time?</w:t>
            </w:r>
          </w:p>
          <w:p w14:paraId="35E4C5A9" w14:textId="6D197C2F" w:rsidR="006A19D2" w:rsidRPr="00DB14ED" w:rsidRDefault="006A19D2" w:rsidP="006A19D2">
            <w:pP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-</w:t>
            </w: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Yum-yum</w:t>
            </w:r>
            <w:r w:rsidR="00EC0E98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!</w:t>
            </w: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What was on </w:t>
            </w:r>
            <w:r w:rsidR="00DB14ED"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menu for Maya?</w:t>
            </w:r>
          </w:p>
          <w:p w14:paraId="361411D6" w14:textId="23BCD735" w:rsidR="00DB14ED" w:rsidRPr="00DB14ED" w:rsidRDefault="00DB14ED" w:rsidP="006A19D2">
            <w:pPr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B14ED"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- How and why did the Maya civilisation decline?</w:t>
            </w:r>
          </w:p>
          <w:p w14:paraId="69C75F3D" w14:textId="77777777" w:rsidR="006A19D2" w:rsidRPr="00DB14ED" w:rsidRDefault="006A19D2" w:rsidP="00564691">
            <w:p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</w:p>
          <w:p w14:paraId="0DB528E7" w14:textId="52C2657C" w:rsidR="00AA7644" w:rsidRPr="00866F40" w:rsidRDefault="00AA7644" w:rsidP="00866F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BAF4D6" w14:textId="77777777" w:rsidR="0034749F" w:rsidRDefault="0034749F"/>
    <w:sectPr w:rsidR="0034749F" w:rsidSect="00AA7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28EE"/>
    <w:multiLevelType w:val="hybridMultilevel"/>
    <w:tmpl w:val="F63A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5CF1"/>
    <w:multiLevelType w:val="hybridMultilevel"/>
    <w:tmpl w:val="A0B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3E47"/>
    <w:multiLevelType w:val="hybridMultilevel"/>
    <w:tmpl w:val="B968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924"/>
    <w:multiLevelType w:val="hybridMultilevel"/>
    <w:tmpl w:val="A1D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03BB"/>
    <w:multiLevelType w:val="hybridMultilevel"/>
    <w:tmpl w:val="5F52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14F8E"/>
    <w:multiLevelType w:val="hybridMultilevel"/>
    <w:tmpl w:val="9A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5824">
    <w:abstractNumId w:val="3"/>
  </w:num>
  <w:num w:numId="2" w16cid:durableId="164977030">
    <w:abstractNumId w:val="2"/>
  </w:num>
  <w:num w:numId="3" w16cid:durableId="489755146">
    <w:abstractNumId w:val="5"/>
  </w:num>
  <w:num w:numId="4" w16cid:durableId="921455659">
    <w:abstractNumId w:val="1"/>
  </w:num>
  <w:num w:numId="5" w16cid:durableId="1095051687">
    <w:abstractNumId w:val="0"/>
  </w:num>
  <w:num w:numId="6" w16cid:durableId="528757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4"/>
    <w:rsid w:val="00003E10"/>
    <w:rsid w:val="001B3FFD"/>
    <w:rsid w:val="001D6B5A"/>
    <w:rsid w:val="00261D9A"/>
    <w:rsid w:val="002B1DCC"/>
    <w:rsid w:val="002D703A"/>
    <w:rsid w:val="0033235E"/>
    <w:rsid w:val="0034749F"/>
    <w:rsid w:val="004F02B8"/>
    <w:rsid w:val="00535A4E"/>
    <w:rsid w:val="00552076"/>
    <w:rsid w:val="00564691"/>
    <w:rsid w:val="006A19D2"/>
    <w:rsid w:val="006A56FD"/>
    <w:rsid w:val="006B7F35"/>
    <w:rsid w:val="007374D2"/>
    <w:rsid w:val="00866F40"/>
    <w:rsid w:val="008A686A"/>
    <w:rsid w:val="00A15E0F"/>
    <w:rsid w:val="00A876E8"/>
    <w:rsid w:val="00AA7644"/>
    <w:rsid w:val="00D56E53"/>
    <w:rsid w:val="00DB14ED"/>
    <w:rsid w:val="00DD57DB"/>
    <w:rsid w:val="00E01CF5"/>
    <w:rsid w:val="00E01E45"/>
    <w:rsid w:val="00E43F7B"/>
    <w:rsid w:val="00EC0E98"/>
    <w:rsid w:val="00F80B9D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BA6E"/>
  <w15:chartTrackingRefBased/>
  <w15:docId w15:val="{392BA811-9C4C-416B-A6CB-2AB7C0F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6" ma:contentTypeDescription="Create a new document." ma:contentTypeScope="" ma:versionID="f83724f9adbcedba343effd8feba411d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b5d1e70cee26f6aa0eab4fbeeee95121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70a02e-ff64-4c39-b017-e28511656c79" xsi:nil="true"/>
  </documentManagement>
</p:properties>
</file>

<file path=customXml/itemProps1.xml><?xml version="1.0" encoding="utf-8"?>
<ds:datastoreItem xmlns:ds="http://schemas.openxmlformats.org/officeDocument/2006/customXml" ds:itemID="{73DF131D-35F5-43B8-9E6E-8FD5D203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8E02E-EF56-4401-A538-5BCEF23C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8E66-9A73-43E5-872B-CA3B69D74364}">
  <ds:schemaRefs>
    <ds:schemaRef ds:uri="http://schemas.microsoft.com/office/2006/metadata/properties"/>
    <ds:schemaRef ds:uri="http://schemas.microsoft.com/office/infopath/2007/PartnerControls"/>
    <ds:schemaRef ds:uri="3570a02e-ff64-4c39-b017-e28511656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Chad Wilson</cp:lastModifiedBy>
  <cp:revision>4</cp:revision>
  <cp:lastPrinted>2023-03-15T09:20:00Z</cp:lastPrinted>
  <dcterms:created xsi:type="dcterms:W3CDTF">2023-03-20T11:02:00Z</dcterms:created>
  <dcterms:modified xsi:type="dcterms:W3CDTF">2023-03-20T11:53:00Z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